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C8" w:rsidRDefault="00C70EC8">
      <w:pPr>
        <w:adjustRightInd/>
        <w:spacing w:line="414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土　地　取　引　概　要　報　告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331"/>
        <w:gridCol w:w="1331"/>
        <w:gridCol w:w="2440"/>
        <w:gridCol w:w="223"/>
        <w:gridCol w:w="221"/>
        <w:gridCol w:w="888"/>
        <w:gridCol w:w="665"/>
        <w:gridCol w:w="223"/>
        <w:gridCol w:w="220"/>
        <w:gridCol w:w="445"/>
        <w:gridCol w:w="887"/>
        <w:gridCol w:w="892"/>
      </w:tblGrid>
      <w:tr w:rsidR="00C70EC8" w:rsidTr="00393680">
        <w:tc>
          <w:tcPr>
            <w:tcW w:w="155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契約当事者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契約当事者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215" w:type="dxa"/>
            <w:gridSpan w:val="4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4216" w:type="dxa"/>
            <w:gridSpan w:val="7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氏　　　名</w:t>
            </w:r>
          </w:p>
        </w:tc>
      </w:tr>
      <w:tr w:rsidR="00C70EC8" w:rsidTr="003F6C02">
        <w:tc>
          <w:tcPr>
            <w:tcW w:w="22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21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22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t xml:space="preserve"> </w:t>
            </w:r>
            <w:r>
              <w:rPr>
                <w:rFonts w:hint="eastAsia"/>
              </w:rPr>
              <w:t>渡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21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155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土地に関する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項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土　地　の　所　在</w:t>
            </w:r>
          </w:p>
        </w:tc>
        <w:tc>
          <w:tcPr>
            <w:tcW w:w="15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　　目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面　　積</w:t>
            </w:r>
          </w:p>
        </w:tc>
      </w:tr>
      <w:tr w:rsidR="00C70EC8" w:rsidTr="003F6C02">
        <w:tc>
          <w:tcPr>
            <w:tcW w:w="155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市町村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町　ま　た　は　字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地　番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測</w:t>
            </w:r>
          </w:p>
        </w:tc>
      </w:tr>
      <w:tr w:rsidR="00C70EC8" w:rsidTr="003F6C02">
        <w:tc>
          <w:tcPr>
            <w:tcW w:w="155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93680" w:rsidTr="003F6C02">
        <w:trPr>
          <w:trHeight w:val="715"/>
        </w:trPr>
        <w:tc>
          <w:tcPr>
            <w:tcW w:w="155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393680" w:rsidRDefault="00393680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93680" w:rsidRDefault="00393680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契約年月日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99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393680" w:rsidRDefault="00393680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93680" w:rsidRDefault="00094EC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9368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93" w:type="dxa"/>
            <w:gridSpan w:val="4"/>
            <w:tcBorders>
              <w:top w:val="single" w:sz="12" w:space="0" w:color="000000"/>
              <w:bottom w:val="nil"/>
            </w:tcBorders>
          </w:tcPr>
          <w:p w:rsidR="00393680" w:rsidRPr="00393680" w:rsidRDefault="00393680" w:rsidP="00393680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  <w:p w:rsidR="00393680" w:rsidRDefault="00393680" w:rsidP="00393680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利用目的に係る</w:t>
            </w:r>
          </w:p>
          <w:p w:rsidR="00393680" w:rsidRPr="00393680" w:rsidRDefault="00393680" w:rsidP="00393680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土地の面積</w:t>
            </w:r>
          </w:p>
        </w:tc>
        <w:tc>
          <w:tcPr>
            <w:tcW w:w="2444" w:type="dxa"/>
            <w:gridSpan w:val="4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393680" w:rsidRDefault="00393680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393680" w:rsidRDefault="00393680" w:rsidP="00393680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155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売買等の価格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価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99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90"/>
              </w:rPr>
              <w:instrText>工作物等の対価の額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90"/>
              </w:rPr>
              <w:t>工作物等の対価の額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売買契約の総額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売買契約の総額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C70EC8" w:rsidTr="003F6C02">
        <w:tc>
          <w:tcPr>
            <w:tcW w:w="155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70"/>
              </w:rPr>
              <w:t>円</w:t>
            </w:r>
            <w:r>
              <w:rPr>
                <w:w w:val="70"/>
              </w:rPr>
              <w:t>/</w:t>
            </w:r>
            <w:r>
              <w:rPr>
                <w:rFonts w:eastAsia="ＭＳ 明朝" w:hAnsi="Times New Roman" w:cs="ＭＳ 明朝" w:hint="eastAsia"/>
                <w:w w:val="70"/>
              </w:rPr>
              <w:t>㎡</w:t>
            </w:r>
            <w:r>
              <w:t>)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円</w:t>
            </w:r>
          </w:p>
        </w:tc>
      </w:tr>
      <w:tr w:rsidR="00C70EC8" w:rsidTr="003F6C02">
        <w:tc>
          <w:tcPr>
            <w:tcW w:w="155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工作物等に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工作物等に</w:t>
            </w:r>
            <w:r>
              <w:rPr>
                <w:rFonts w:hAnsi="Times New Roman" w:cs="Times New Roman"/>
              </w:rPr>
              <w:fldChar w:fldCharType="end"/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関する事項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関する事項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種　　　類　</w:t>
            </w:r>
          </w:p>
        </w:tc>
        <w:tc>
          <w:tcPr>
            <w:tcW w:w="466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概　　　要</w:t>
            </w:r>
          </w:p>
        </w:tc>
      </w:tr>
      <w:tr w:rsidR="00C70EC8" w:rsidTr="003F6C02">
        <w:tc>
          <w:tcPr>
            <w:tcW w:w="155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6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155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売買等の態様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80"/>
              </w:rPr>
              <w:instrText>売買･交換･譲渡担保･代物弁済･その他</w:instrText>
            </w:r>
            <w:r>
              <w:rPr>
                <w:w w:val="80"/>
              </w:rPr>
              <w:instrText xml:space="preserve">(       </w:instrText>
            </w:r>
            <w:r>
              <w:rPr>
                <w:rFonts w:hint="eastAsia"/>
                <w:w w:val="80"/>
              </w:rPr>
              <w:instrText xml:space="preserve">　</w:instrText>
            </w:r>
            <w:r>
              <w:rPr>
                <w:w w:val="80"/>
              </w:rPr>
              <w:instrText>)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80"/>
              </w:rPr>
              <w:t>売買･交換･譲渡担保･代物弁済･その他</w:t>
            </w:r>
            <w:r>
              <w:rPr>
                <w:w w:val="80"/>
              </w:rPr>
              <w:t xml:space="preserve">(       </w:t>
            </w:r>
            <w:r>
              <w:rPr>
                <w:rFonts w:hint="eastAsia"/>
                <w:w w:val="80"/>
              </w:rPr>
              <w:t xml:space="preserve">　</w:t>
            </w:r>
            <w:r>
              <w:rPr>
                <w:w w:val="80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権利の種類</w:t>
            </w:r>
          </w:p>
        </w:tc>
        <w:tc>
          <w:tcPr>
            <w:tcW w:w="266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所有権・地上権・賃借権</w:t>
            </w:r>
          </w:p>
        </w:tc>
      </w:tr>
      <w:tr w:rsidR="00C70EC8" w:rsidTr="003F6C02">
        <w:tc>
          <w:tcPr>
            <w:tcW w:w="155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利用目的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利用目的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43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155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仲介宅建業者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421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氏　　　名</w:t>
            </w:r>
          </w:p>
        </w:tc>
      </w:tr>
      <w:tr w:rsidR="00C70EC8" w:rsidTr="003F6C02">
        <w:tc>
          <w:tcPr>
            <w:tcW w:w="155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C70EC8" w:rsidRDefault="00C70E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9984" w:type="dxa"/>
            <w:gridSpan w:val="13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土地取引に至った経過（契約後２週間以内に届出をされなかった経緯・理由）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C70EC8" w:rsidTr="003F6C02">
        <w:tc>
          <w:tcPr>
            <w:tcW w:w="9984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DF413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（あて先）　滋賀県</w:t>
            </w:r>
            <w:r w:rsidR="00984464">
              <w:rPr>
                <w:rFonts w:hint="eastAsia"/>
              </w:rPr>
              <w:t>県民生活</w:t>
            </w:r>
            <w:r w:rsidR="00C70EC8">
              <w:rPr>
                <w:rFonts w:hint="eastAsia"/>
              </w:rPr>
              <w:t>部</w:t>
            </w:r>
            <w:r>
              <w:rPr>
                <w:rFonts w:hint="eastAsia"/>
              </w:rPr>
              <w:t>県民</w:t>
            </w:r>
            <w:r w:rsidR="009404FE">
              <w:rPr>
                <w:rFonts w:hint="eastAsia"/>
              </w:rPr>
              <w:t>活動</w:t>
            </w:r>
            <w:r>
              <w:rPr>
                <w:rFonts w:hint="eastAsia"/>
              </w:rPr>
              <w:t>生活</w:t>
            </w:r>
            <w:r w:rsidR="00C70EC8">
              <w:rPr>
                <w:rFonts w:hint="eastAsia"/>
              </w:rPr>
              <w:t>課長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上記のとおり報告します。</w:t>
            </w:r>
          </w:p>
          <w:p w:rsidR="00C70EC8" w:rsidRDefault="00094ECF" w:rsidP="00094ECF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C70EC8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住所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氏名　　　　　　　　　　　　　　　　印</w:t>
            </w:r>
            <w:r>
              <w:t xml:space="preserve">     (TEL)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（〔宅地建物取引業〕免許証番号：　　　　（　　）第　　　　　号）</w:t>
            </w: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C70EC8" w:rsidRDefault="00C70EC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</w:tbl>
    <w:p w:rsidR="00C70EC8" w:rsidRDefault="00C70EC8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※必要事項に記入もしくは○印をして下さい。</w:t>
      </w:r>
    </w:p>
    <w:p w:rsidR="00C70EC8" w:rsidRDefault="00C70EC8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※土地取引に至った経過について記入しきれない場合は、別紙（様式自由）で経過説明して下さい。</w:t>
      </w:r>
    </w:p>
    <w:p w:rsidR="00C70EC8" w:rsidRDefault="00C70EC8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※位置図・状況図・契約書の写しを一部ずつ添付して下さい。</w:t>
      </w:r>
    </w:p>
    <w:sectPr w:rsidR="00C70EC8"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33" w:rsidRDefault="00366733">
      <w:r>
        <w:separator/>
      </w:r>
    </w:p>
  </w:endnote>
  <w:endnote w:type="continuationSeparator" w:id="0">
    <w:p w:rsidR="00366733" w:rsidRDefault="0036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33" w:rsidRDefault="0036673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66733" w:rsidRDefault="0036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C8"/>
    <w:rsid w:val="00094ECF"/>
    <w:rsid w:val="00366733"/>
    <w:rsid w:val="00393680"/>
    <w:rsid w:val="003F6C02"/>
    <w:rsid w:val="009404FE"/>
    <w:rsid w:val="00984464"/>
    <w:rsid w:val="00A1654F"/>
    <w:rsid w:val="00AE5277"/>
    <w:rsid w:val="00C70EC8"/>
    <w:rsid w:val="00D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777B3"/>
  <w14:defaultImageDpi w14:val="0"/>
  <w15:docId w15:val="{73821D35-40F5-49FD-A37B-13D941E4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Ｆ平成明朝体W3" w:eastAsia="ＤＦ平成明朝体W3" w:hAnsi="ＤＦ平成明朝体W3" w:cs="ＤＦ平成明朝体W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368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企画県民部情報統計課</dc:creator>
  <cp:keywords/>
  <dc:description/>
  <cp:lastModifiedBy>山田 司</cp:lastModifiedBy>
  <cp:revision>3</cp:revision>
  <cp:lastPrinted>2011-06-07T23:41:00Z</cp:lastPrinted>
  <dcterms:created xsi:type="dcterms:W3CDTF">2018-02-27T02:11:00Z</dcterms:created>
  <dcterms:modified xsi:type="dcterms:W3CDTF">2019-07-05T00:47:00Z</dcterms:modified>
</cp:coreProperties>
</file>