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BF1" w:rsidRDefault="00834BF1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様式第19号(</w:t>
      </w:r>
      <w:r>
        <w:rPr>
          <w:kern w:val="0"/>
        </w:rPr>
        <w:t>第5条関係</w:t>
      </w:r>
      <w:r>
        <w:rPr>
          <w:rFonts w:hint="eastAsia"/>
          <w:kern w:val="0"/>
        </w:rPr>
        <w:t>)</w:t>
      </w:r>
    </w:p>
    <w:p w:rsidR="00834BF1" w:rsidRDefault="00834BF1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834BF1" w:rsidRDefault="00834BF1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彦根市福祉事務所長　　様</w:t>
      </w:r>
    </w:p>
    <w:p w:rsidR="00834BF1" w:rsidRDefault="00834BF1">
      <w:pPr>
        <w:wordWrap w:val="0"/>
        <w:overflowPunct w:val="0"/>
        <w:autoSpaceDE w:val="0"/>
        <w:autoSpaceDN w:val="0"/>
        <w:ind w:right="24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養護受託者氏名　　　　　　　</w:t>
      </w:r>
      <w:r w:rsidR="00C37349">
        <w:rPr>
          <w:rFonts w:hint="eastAsia"/>
          <w:kern w:val="0"/>
        </w:rPr>
        <w:t xml:space="preserve">　</w:t>
      </w:r>
    </w:p>
    <w:p w:rsidR="00834BF1" w:rsidRDefault="00834BF1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養護受諾(</w:t>
      </w:r>
      <w:r>
        <w:rPr>
          <w:kern w:val="0"/>
        </w:rPr>
        <w:t>不承諾</w:t>
      </w:r>
      <w:r>
        <w:rPr>
          <w:rFonts w:hint="eastAsia"/>
          <w:kern w:val="0"/>
        </w:rPr>
        <w:t>)</w:t>
      </w:r>
      <w:r>
        <w:rPr>
          <w:kern w:val="0"/>
        </w:rPr>
        <w:t>書</w:t>
      </w:r>
    </w:p>
    <w:p w:rsidR="00834BF1" w:rsidRDefault="00834BF1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次の者の養護を受諾(</w:t>
      </w:r>
      <w:r>
        <w:rPr>
          <w:kern w:val="0"/>
        </w:rPr>
        <w:t>不承諾</w:t>
      </w:r>
      <w:r>
        <w:rPr>
          <w:rFonts w:hint="eastAsia"/>
          <w:kern w:val="0"/>
        </w:rPr>
        <w:t>)</w:t>
      </w:r>
      <w:r>
        <w:rPr>
          <w:kern w:val="0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4158"/>
        <w:gridCol w:w="1161"/>
        <w:gridCol w:w="2192"/>
      </w:tblGrid>
      <w:tr w:rsidR="00834B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834B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34BF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養護開始期日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 w:rsidR="00834BF1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不承諾の理由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F1" w:rsidRDefault="00834BF1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834BF1" w:rsidRDefault="00834BF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>注　不承諾書提出の際は、養護委託書を福祉事務所長に返送すること。</w:t>
      </w:r>
    </w:p>
    <w:sectPr w:rsidR="00834BF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ABE" w:rsidRDefault="00F12ABE">
      <w:r>
        <w:separator/>
      </w:r>
    </w:p>
  </w:endnote>
  <w:endnote w:type="continuationSeparator" w:id="0">
    <w:p w:rsidR="00F12ABE" w:rsidRDefault="00F1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ABE" w:rsidRDefault="00F12ABE">
      <w:r>
        <w:separator/>
      </w:r>
    </w:p>
  </w:footnote>
  <w:footnote w:type="continuationSeparator" w:id="0">
    <w:p w:rsidR="00F12ABE" w:rsidRDefault="00F1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BF1"/>
    <w:rsid w:val="00295516"/>
    <w:rsid w:val="007E2256"/>
    <w:rsid w:val="00834BF1"/>
    <w:rsid w:val="009B7636"/>
    <w:rsid w:val="00C37349"/>
    <w:rsid w:val="00F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様式第19号(第5条関係)</vt:lpstr>
      <vt:lpstr>様式第19号(第5条関係)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