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1C0" w:rsidRPr="007F50F0" w:rsidRDefault="00F41427" w:rsidP="007F50F0">
      <w:pPr>
        <w:spacing w:line="336" w:lineRule="atLeast"/>
        <w:ind w:firstLineChars="100" w:firstLine="218"/>
        <w:rPr>
          <w:rFonts w:ascii="ＭＳ 明朝" w:hAnsi="ＭＳ 明朝" w:hint="eastAsia"/>
        </w:rPr>
      </w:pPr>
      <w:r w:rsidRPr="007F50F0">
        <w:rPr>
          <w:rFonts w:ascii="ＭＳ 明朝" w:hAnsi="ＭＳ 明朝" w:hint="eastAsia"/>
        </w:rPr>
        <w:t>様式第</w:t>
      </w:r>
      <w:r w:rsidR="00CB09BE">
        <w:rPr>
          <w:rFonts w:ascii="ＭＳ 明朝" w:hAnsi="ＭＳ 明朝" w:hint="eastAsia"/>
        </w:rPr>
        <w:t>19</w:t>
      </w:r>
      <w:r w:rsidRPr="007F50F0">
        <w:rPr>
          <w:rFonts w:ascii="ＭＳ 明朝" w:hAnsi="ＭＳ 明朝" w:hint="eastAsia"/>
        </w:rPr>
        <w:t>号</w:t>
      </w:r>
      <w:r w:rsidR="007F50F0">
        <w:rPr>
          <w:rFonts w:ascii="ＭＳ 明朝" w:hAnsi="ＭＳ 明朝" w:hint="eastAsia"/>
        </w:rPr>
        <w:t>(</w:t>
      </w:r>
      <w:r w:rsidRPr="007F50F0">
        <w:rPr>
          <w:rFonts w:ascii="ＭＳ 明朝" w:hAnsi="ＭＳ 明朝" w:hint="eastAsia"/>
        </w:rPr>
        <w:t>第</w:t>
      </w:r>
      <w:r w:rsidR="00CB09BE">
        <w:rPr>
          <w:rFonts w:ascii="ＭＳ 明朝" w:hAnsi="ＭＳ 明朝" w:hint="eastAsia"/>
        </w:rPr>
        <w:t>18</w:t>
      </w:r>
      <w:r w:rsidR="0098457E" w:rsidRPr="007F50F0">
        <w:rPr>
          <w:rFonts w:ascii="ＭＳ 明朝" w:hAnsi="ＭＳ 明朝" w:hint="eastAsia"/>
        </w:rPr>
        <w:t>条関係</w:t>
      </w:r>
      <w:r w:rsidR="007F50F0">
        <w:rPr>
          <w:rFonts w:ascii="ＭＳ 明朝" w:hAnsi="ＭＳ 明朝" w:hint="eastAsia"/>
        </w:rPr>
        <w:t>)</w:t>
      </w:r>
    </w:p>
    <w:p w:rsidR="007F50F0" w:rsidRPr="0026432A" w:rsidRDefault="007F50F0" w:rsidP="007F50F0">
      <w:pPr>
        <w:wordWrap w:val="0"/>
        <w:spacing w:line="336" w:lineRule="atLeast"/>
        <w:jc w:val="right"/>
        <w:rPr>
          <w:rFonts w:ascii="ＭＳ 明朝" w:hAnsi="ＭＳ 明朝" w:hint="eastAsia"/>
        </w:rPr>
      </w:pPr>
      <w:r w:rsidRPr="0026432A">
        <w:rPr>
          <w:rFonts w:ascii="ＭＳ 明朝" w:hAnsi="ＭＳ 明朝" w:hint="eastAsia"/>
        </w:rPr>
        <w:t xml:space="preserve">　第　</w:t>
      </w:r>
      <w:r>
        <w:rPr>
          <w:rFonts w:ascii="ＭＳ 明朝" w:hAnsi="ＭＳ 明朝" w:hint="eastAsia"/>
        </w:rPr>
        <w:t xml:space="preserve">　　　</w:t>
      </w:r>
      <w:r w:rsidRPr="0026432A">
        <w:rPr>
          <w:rFonts w:ascii="ＭＳ 明朝" w:hAnsi="ＭＳ 明朝" w:hint="eastAsia"/>
        </w:rPr>
        <w:t xml:space="preserve">　号</w:t>
      </w:r>
      <w:r>
        <w:rPr>
          <w:rFonts w:ascii="ＭＳ 明朝" w:hAnsi="ＭＳ 明朝" w:hint="eastAsia"/>
        </w:rPr>
        <w:t xml:space="preserve">　</w:t>
      </w:r>
    </w:p>
    <w:p w:rsidR="007F50F0" w:rsidRPr="0026432A" w:rsidRDefault="007F50F0" w:rsidP="00BA7973">
      <w:pPr>
        <w:wordWrap w:val="0"/>
        <w:spacing w:line="336" w:lineRule="atLeast"/>
        <w:jc w:val="right"/>
        <w:rPr>
          <w:rFonts w:ascii="ＭＳ 明朝" w:hAnsi="ＭＳ 明朝" w:hint="eastAsia"/>
        </w:rPr>
      </w:pPr>
      <w:r w:rsidRPr="0026432A">
        <w:rPr>
          <w:rFonts w:ascii="ＭＳ 明朝" w:hAnsi="ＭＳ 明朝" w:hint="eastAsia"/>
        </w:rPr>
        <w:t>年　　月　　日</w:t>
      </w:r>
      <w:r>
        <w:rPr>
          <w:rFonts w:ascii="ＭＳ 明朝" w:hAnsi="ＭＳ 明朝" w:hint="eastAsia"/>
        </w:rPr>
        <w:t xml:space="preserve">　</w:t>
      </w:r>
    </w:p>
    <w:p w:rsidR="007F50F0" w:rsidRPr="0026432A" w:rsidRDefault="007F50F0" w:rsidP="007F50F0">
      <w:pPr>
        <w:spacing w:line="336" w:lineRule="atLeast"/>
        <w:ind w:firstLineChars="400" w:firstLine="870"/>
        <w:rPr>
          <w:rFonts w:ascii="ＭＳ 明朝" w:hAnsi="ＭＳ 明朝" w:hint="eastAsia"/>
        </w:rPr>
      </w:pPr>
      <w:r w:rsidRPr="0026432A">
        <w:rPr>
          <w:rFonts w:ascii="ＭＳ 明朝" w:hAnsi="ＭＳ 明朝" w:hint="eastAsia"/>
        </w:rPr>
        <w:t xml:space="preserve">　　　　　　　　　様</w:t>
      </w:r>
    </w:p>
    <w:p w:rsidR="007F50F0" w:rsidRPr="0026432A" w:rsidRDefault="007F50F0" w:rsidP="007F50F0">
      <w:pPr>
        <w:spacing w:line="336" w:lineRule="atLeast"/>
        <w:rPr>
          <w:rFonts w:ascii="ＭＳ 明朝" w:hAnsi="ＭＳ 明朝" w:hint="eastAsia"/>
        </w:rPr>
      </w:pPr>
    </w:p>
    <w:p w:rsidR="007F50F0" w:rsidRPr="0026432A" w:rsidRDefault="007F50F0" w:rsidP="007F50F0">
      <w:pPr>
        <w:wordWrap w:val="0"/>
        <w:spacing w:line="336" w:lineRule="atLeast"/>
        <w:jc w:val="right"/>
        <w:rPr>
          <w:rFonts w:ascii="ＭＳ 明朝" w:hAnsi="ＭＳ 明朝" w:hint="eastAsia"/>
        </w:rPr>
      </w:pPr>
      <w:r w:rsidRPr="0026432A">
        <w:rPr>
          <w:rFonts w:ascii="ＭＳ 明朝" w:hAnsi="ＭＳ 明朝" w:hint="eastAsia"/>
        </w:rPr>
        <w:t xml:space="preserve">彦根市長　　　　　　　　</w:t>
      </w:r>
      <w:r w:rsidRPr="0026432A">
        <w:rPr>
          <w:rFonts w:ascii="ＭＳ 明朝" w:hAnsi="ＭＳ 明朝" w:hint="eastAsia"/>
          <w:bdr w:val="single" w:sz="4" w:space="0" w:color="auto"/>
        </w:rPr>
        <w:t>印</w:t>
      </w:r>
      <w:r>
        <w:rPr>
          <w:rFonts w:ascii="ＭＳ 明朝" w:hAnsi="ＭＳ 明朝" w:hint="eastAsia"/>
        </w:rPr>
        <w:t xml:space="preserve">　</w:t>
      </w:r>
    </w:p>
    <w:p w:rsidR="007F50F0" w:rsidRPr="0026432A" w:rsidRDefault="007F50F0" w:rsidP="007F50F0">
      <w:pPr>
        <w:spacing w:line="336" w:lineRule="atLeast"/>
        <w:rPr>
          <w:rFonts w:ascii="ＭＳ 明朝" w:hAnsi="ＭＳ 明朝" w:hint="eastAsia"/>
        </w:rPr>
      </w:pPr>
    </w:p>
    <w:p w:rsidR="00176FAF" w:rsidRPr="007F50F0" w:rsidRDefault="00822C61" w:rsidP="007F50F0">
      <w:pPr>
        <w:spacing w:line="336" w:lineRule="atLeast"/>
        <w:jc w:val="center"/>
        <w:rPr>
          <w:rFonts w:ascii="ＭＳ 明朝" w:hAnsi="ＭＳ 明朝" w:hint="eastAsia"/>
        </w:rPr>
      </w:pPr>
      <w:r w:rsidRPr="007F50F0">
        <w:rPr>
          <w:rFonts w:ascii="ＭＳ 明朝" w:hAnsi="ＭＳ 明朝" w:hint="eastAsia"/>
        </w:rPr>
        <w:t>彦根市墓地等</w:t>
      </w:r>
      <w:r w:rsidR="00CE33B0" w:rsidRPr="007F50F0">
        <w:rPr>
          <w:rFonts w:ascii="ＭＳ 明朝" w:hAnsi="ＭＳ 明朝" w:hint="eastAsia"/>
        </w:rPr>
        <w:t>改善命令</w:t>
      </w:r>
      <w:r w:rsidRPr="007F50F0">
        <w:rPr>
          <w:rFonts w:ascii="ＭＳ 明朝" w:hAnsi="ＭＳ 明朝" w:hint="eastAsia"/>
        </w:rPr>
        <w:t>書</w:t>
      </w:r>
    </w:p>
    <w:p w:rsidR="00AD0AA1" w:rsidRPr="007F50F0" w:rsidRDefault="00AD0AA1" w:rsidP="007F50F0">
      <w:pPr>
        <w:spacing w:line="336" w:lineRule="atLeast"/>
        <w:rPr>
          <w:rFonts w:ascii="ＭＳ 明朝" w:hAnsi="ＭＳ 明朝" w:hint="eastAsia"/>
        </w:rPr>
      </w:pPr>
    </w:p>
    <w:p w:rsidR="0098457E" w:rsidRPr="007F50F0" w:rsidRDefault="00F41427" w:rsidP="007F50F0">
      <w:pPr>
        <w:spacing w:line="336" w:lineRule="atLeast"/>
        <w:rPr>
          <w:rFonts w:ascii="ＭＳ 明朝" w:hAnsi="ＭＳ 明朝" w:hint="eastAsia"/>
        </w:rPr>
      </w:pPr>
      <w:r w:rsidRPr="007F50F0">
        <w:rPr>
          <w:rFonts w:ascii="ＭＳ 明朝" w:hAnsi="ＭＳ 明朝" w:hint="eastAsia"/>
        </w:rPr>
        <w:t xml:space="preserve">　</w:t>
      </w:r>
      <w:r w:rsidR="00AD77D1">
        <w:rPr>
          <w:rFonts w:ascii="ＭＳ 明朝" w:hAnsi="ＭＳ 明朝" w:hint="eastAsia"/>
        </w:rPr>
        <w:t>次</w:t>
      </w:r>
      <w:r w:rsidR="008203F7" w:rsidRPr="007F50F0">
        <w:rPr>
          <w:rFonts w:ascii="ＭＳ 明朝" w:hAnsi="ＭＳ 明朝" w:hint="eastAsia"/>
        </w:rPr>
        <w:t>の墓地等</w:t>
      </w:r>
      <w:r w:rsidR="00AD77D1">
        <w:rPr>
          <w:rFonts w:ascii="ＭＳ 明朝" w:hAnsi="ＭＳ 明朝" w:hint="eastAsia"/>
        </w:rPr>
        <w:t>について、</w:t>
      </w:r>
      <w:r w:rsidR="00314539" w:rsidRPr="007F50F0">
        <w:rPr>
          <w:rFonts w:ascii="ＭＳ 明朝" w:hAnsi="ＭＳ 明朝" w:hint="eastAsia"/>
        </w:rPr>
        <w:t>彦根市墓地等の経営の許可に関する条例第</w:t>
      </w:r>
      <w:r w:rsidR="007F50F0">
        <w:rPr>
          <w:rFonts w:ascii="ＭＳ 明朝" w:hAnsi="ＭＳ 明朝" w:hint="eastAsia"/>
        </w:rPr>
        <w:t>19</w:t>
      </w:r>
      <w:r w:rsidR="00AD77D1">
        <w:rPr>
          <w:rFonts w:ascii="ＭＳ 明朝" w:hAnsi="ＭＳ 明朝" w:hint="eastAsia"/>
        </w:rPr>
        <w:t>条の規定に基づき、必要な</w:t>
      </w:r>
      <w:r w:rsidR="00314539" w:rsidRPr="007F50F0">
        <w:rPr>
          <w:rFonts w:ascii="ＭＳ 明朝" w:hAnsi="ＭＳ 明朝" w:hint="eastAsia"/>
        </w:rPr>
        <w:t>改善</w:t>
      </w:r>
      <w:r w:rsidR="00AD77D1">
        <w:rPr>
          <w:rFonts w:ascii="ＭＳ 明朝" w:hAnsi="ＭＳ 明朝" w:hint="eastAsia"/>
        </w:rPr>
        <w:t>の措置を講じるよう命じます</w:t>
      </w:r>
      <w:r w:rsidR="00C75397" w:rsidRPr="007F50F0">
        <w:rPr>
          <w:rFonts w:ascii="ＭＳ 明朝" w:hAnsi="ＭＳ 明朝" w:hint="eastAsia"/>
        </w:rPr>
        <w:t>。</w:t>
      </w:r>
    </w:p>
    <w:p w:rsidR="00F41427" w:rsidRPr="007F50F0" w:rsidRDefault="00F41427" w:rsidP="007F50F0">
      <w:pPr>
        <w:spacing w:line="336" w:lineRule="atLeast"/>
        <w:rPr>
          <w:rFonts w:ascii="ＭＳ 明朝" w:hAnsi="ＭＳ 明朝" w:hint="eastAsia"/>
        </w:rPr>
      </w:pPr>
    </w:p>
    <w:p w:rsidR="00BA7973" w:rsidRPr="005743CC" w:rsidRDefault="00BA7973" w:rsidP="00BA7973">
      <w:pPr>
        <w:spacing w:line="336" w:lineRule="atLeast"/>
        <w:rPr>
          <w:rFonts w:ascii="ＭＳ 明朝" w:hAnsi="ＭＳ 明朝" w:hint="eastAsia"/>
        </w:rPr>
      </w:pPr>
      <w:r>
        <w:rPr>
          <w:rFonts w:ascii="ＭＳ 明朝" w:hAnsi="ＭＳ 明朝" w:hint="eastAsia"/>
        </w:rPr>
        <w:t>1　墓地等</w:t>
      </w:r>
      <w:r w:rsidRPr="005743CC">
        <w:rPr>
          <w:rFonts w:ascii="ＭＳ 明朝" w:hAnsi="ＭＳ 明朝" w:hint="eastAsia"/>
        </w:rPr>
        <w:t>の所在地</w:t>
      </w:r>
    </w:p>
    <w:p w:rsidR="00BA7973" w:rsidRPr="003F2AE1" w:rsidRDefault="00BA7973" w:rsidP="00BA7973">
      <w:pPr>
        <w:spacing w:line="336" w:lineRule="atLeast"/>
        <w:rPr>
          <w:rFonts w:ascii="ＭＳ 明朝" w:hAnsi="ＭＳ 明朝" w:hint="eastAsia"/>
        </w:rPr>
      </w:pPr>
    </w:p>
    <w:p w:rsidR="00BA7973" w:rsidRPr="001D7236" w:rsidRDefault="00BA7973" w:rsidP="00BA7973">
      <w:pPr>
        <w:spacing w:line="336" w:lineRule="atLeast"/>
        <w:rPr>
          <w:rFonts w:ascii="ＭＳ 明朝" w:hAnsi="ＭＳ 明朝" w:hint="eastAsia"/>
        </w:rPr>
      </w:pPr>
      <w:r>
        <w:rPr>
          <w:rFonts w:ascii="ＭＳ 明朝" w:hAnsi="ＭＳ 明朝" w:hint="eastAsia"/>
        </w:rPr>
        <w:t>2　墓地、納骨堂または火葬場の別</w:t>
      </w:r>
    </w:p>
    <w:p w:rsidR="00BA7973" w:rsidRPr="00DC4778" w:rsidRDefault="00BA7973" w:rsidP="00BA7973">
      <w:pPr>
        <w:spacing w:line="336" w:lineRule="atLeast"/>
        <w:rPr>
          <w:rFonts w:ascii="ＭＳ 明朝" w:hAnsi="ＭＳ 明朝" w:hint="eastAsia"/>
        </w:rPr>
      </w:pPr>
    </w:p>
    <w:p w:rsidR="00BA7973" w:rsidRDefault="00BA7973" w:rsidP="00BA7973">
      <w:pPr>
        <w:spacing w:line="336" w:lineRule="atLeast"/>
        <w:rPr>
          <w:rFonts w:ascii="ＭＳ 明朝" w:hAnsi="ＭＳ 明朝" w:hint="eastAsia"/>
        </w:rPr>
      </w:pPr>
      <w:r>
        <w:rPr>
          <w:rFonts w:ascii="ＭＳ 明朝" w:hAnsi="ＭＳ 明朝" w:hint="eastAsia"/>
        </w:rPr>
        <w:t>3　墓地等</w:t>
      </w:r>
      <w:r w:rsidRPr="005743CC">
        <w:rPr>
          <w:rFonts w:ascii="ＭＳ 明朝" w:hAnsi="ＭＳ 明朝" w:hint="eastAsia"/>
        </w:rPr>
        <w:t>の名称</w:t>
      </w:r>
    </w:p>
    <w:p w:rsidR="00BA7973" w:rsidRDefault="00BA7973" w:rsidP="00BA7973">
      <w:pPr>
        <w:spacing w:line="336" w:lineRule="atLeast"/>
        <w:rPr>
          <w:rFonts w:ascii="ＭＳ 明朝" w:hAnsi="ＭＳ 明朝" w:hint="eastAsia"/>
        </w:rPr>
      </w:pPr>
    </w:p>
    <w:p w:rsidR="00F41427" w:rsidRPr="007F50F0" w:rsidRDefault="00BA7973" w:rsidP="007F50F0">
      <w:pPr>
        <w:spacing w:line="336" w:lineRule="atLeast"/>
        <w:rPr>
          <w:rFonts w:ascii="ＭＳ 明朝" w:hAnsi="ＭＳ 明朝" w:hint="eastAsia"/>
        </w:rPr>
      </w:pPr>
      <w:r>
        <w:rPr>
          <w:rFonts w:ascii="ＭＳ 明朝" w:hAnsi="ＭＳ 明朝" w:hint="eastAsia"/>
        </w:rPr>
        <w:t>4</w:t>
      </w:r>
      <w:r w:rsidR="007F50F0">
        <w:rPr>
          <w:rFonts w:ascii="ＭＳ 明朝" w:hAnsi="ＭＳ 明朝" w:hint="eastAsia"/>
        </w:rPr>
        <w:t xml:space="preserve">　</w:t>
      </w:r>
      <w:r w:rsidR="0085343C" w:rsidRPr="007F50F0">
        <w:rPr>
          <w:rFonts w:ascii="ＭＳ 明朝" w:hAnsi="ＭＳ 明朝" w:hint="eastAsia"/>
        </w:rPr>
        <w:t>改善</w:t>
      </w:r>
      <w:r w:rsidR="003A3EBE">
        <w:rPr>
          <w:rFonts w:ascii="ＭＳ 明朝" w:hAnsi="ＭＳ 明朝" w:hint="eastAsia"/>
        </w:rPr>
        <w:t>を命じる</w:t>
      </w:r>
      <w:r w:rsidR="0085343C" w:rsidRPr="007F50F0">
        <w:rPr>
          <w:rFonts w:ascii="ＭＳ 明朝" w:hAnsi="ＭＳ 明朝" w:hint="eastAsia"/>
        </w:rPr>
        <w:t>事項</w:t>
      </w:r>
    </w:p>
    <w:p w:rsidR="008203F7" w:rsidRDefault="008203F7" w:rsidP="007F50F0">
      <w:pPr>
        <w:pStyle w:val="a4"/>
        <w:spacing w:line="336" w:lineRule="atLeast"/>
        <w:jc w:val="both"/>
        <w:rPr>
          <w:rFonts w:ascii="ＭＳ 明朝" w:hAnsi="ＭＳ 明朝" w:hint="eastAsia"/>
        </w:rPr>
      </w:pPr>
    </w:p>
    <w:p w:rsidR="003A3EBE" w:rsidRPr="007F50F0" w:rsidRDefault="00BA7973" w:rsidP="003A3EBE">
      <w:pPr>
        <w:spacing w:line="336" w:lineRule="atLeast"/>
        <w:rPr>
          <w:rFonts w:ascii="ＭＳ 明朝" w:hAnsi="ＭＳ 明朝" w:hint="eastAsia"/>
        </w:rPr>
      </w:pPr>
      <w:r>
        <w:rPr>
          <w:rFonts w:ascii="ＭＳ 明朝" w:hAnsi="ＭＳ 明朝" w:hint="eastAsia"/>
        </w:rPr>
        <w:t>5</w:t>
      </w:r>
      <w:r w:rsidR="003A3EBE">
        <w:rPr>
          <w:rFonts w:ascii="ＭＳ 明朝" w:hAnsi="ＭＳ 明朝" w:hint="eastAsia"/>
        </w:rPr>
        <w:t xml:space="preserve">　</w:t>
      </w:r>
      <w:r w:rsidR="003A3EBE" w:rsidRPr="007F50F0">
        <w:rPr>
          <w:rFonts w:ascii="ＭＳ 明朝" w:hAnsi="ＭＳ 明朝" w:hint="eastAsia"/>
        </w:rPr>
        <w:t>改善</w:t>
      </w:r>
      <w:r w:rsidR="003A3EBE">
        <w:rPr>
          <w:rFonts w:ascii="ＭＳ 明朝" w:hAnsi="ＭＳ 明朝" w:hint="eastAsia"/>
        </w:rPr>
        <w:t>を命じる根拠</w:t>
      </w:r>
    </w:p>
    <w:p w:rsidR="003A3EBE" w:rsidRPr="00BA7973" w:rsidRDefault="003A3EBE" w:rsidP="007F50F0">
      <w:pPr>
        <w:pStyle w:val="a4"/>
        <w:spacing w:line="336" w:lineRule="atLeast"/>
        <w:jc w:val="both"/>
        <w:rPr>
          <w:rFonts w:ascii="ＭＳ 明朝" w:hAnsi="ＭＳ 明朝" w:hint="eastAsia"/>
        </w:rPr>
      </w:pPr>
    </w:p>
    <w:p w:rsidR="00AD77D1" w:rsidRDefault="00BA7973" w:rsidP="007F50F0">
      <w:pPr>
        <w:pStyle w:val="a4"/>
        <w:spacing w:line="336" w:lineRule="atLeast"/>
        <w:jc w:val="both"/>
        <w:rPr>
          <w:rFonts w:ascii="ＭＳ 明朝" w:hAnsi="ＭＳ 明朝" w:hint="eastAsia"/>
        </w:rPr>
      </w:pPr>
      <w:r>
        <w:rPr>
          <w:rFonts w:ascii="ＭＳ 明朝" w:hAnsi="ＭＳ 明朝" w:hint="eastAsia"/>
        </w:rPr>
        <w:t>6</w:t>
      </w:r>
      <w:r w:rsidR="00AD77D1">
        <w:rPr>
          <w:rFonts w:ascii="ＭＳ 明朝" w:hAnsi="ＭＳ 明朝" w:hint="eastAsia"/>
        </w:rPr>
        <w:t xml:space="preserve">　改善の期限</w:t>
      </w:r>
    </w:p>
    <w:p w:rsidR="0010363B" w:rsidRPr="007F50F0" w:rsidRDefault="0010363B" w:rsidP="007F50F0">
      <w:pPr>
        <w:pStyle w:val="a4"/>
        <w:spacing w:line="336" w:lineRule="atLeast"/>
        <w:jc w:val="both"/>
        <w:rPr>
          <w:rFonts w:ascii="ＭＳ 明朝" w:hAnsi="ＭＳ 明朝" w:hint="eastAsia"/>
        </w:rPr>
      </w:pPr>
    </w:p>
    <w:p w:rsidR="00DE49E4" w:rsidRPr="00C24385" w:rsidRDefault="00DE49E4" w:rsidP="00DE49E4">
      <w:pPr>
        <w:spacing w:line="336" w:lineRule="atLeast"/>
        <w:rPr>
          <w:rFonts w:ascii="ＭＳ 明朝" w:hAnsi="ＭＳ 明朝" w:hint="eastAsia"/>
          <w:kern w:val="0"/>
          <w:szCs w:val="22"/>
        </w:rPr>
      </w:pPr>
      <w:r w:rsidRPr="00C24385">
        <w:rPr>
          <w:rFonts w:ascii="ＭＳ 明朝" w:hAnsi="ＭＳ 明朝" w:hint="eastAsia"/>
          <w:kern w:val="0"/>
          <w:szCs w:val="22"/>
        </w:rPr>
        <w:t>教示</w:t>
      </w:r>
    </w:p>
    <w:p w:rsidR="00DE49E4" w:rsidRPr="00C24385" w:rsidRDefault="00DE49E4" w:rsidP="00DE49E4">
      <w:pPr>
        <w:spacing w:line="336" w:lineRule="atLeast"/>
        <w:ind w:leftChars="100" w:left="436" w:hangingChars="100" w:hanging="218"/>
        <w:rPr>
          <w:rFonts w:ascii="ＭＳ 明朝" w:hAnsi="ＭＳ 明朝" w:hint="eastAsia"/>
          <w:kern w:val="0"/>
          <w:szCs w:val="22"/>
        </w:rPr>
      </w:pPr>
      <w:r w:rsidRPr="00C24385">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DE49E4" w:rsidRPr="00C24385" w:rsidRDefault="00DE49E4" w:rsidP="00DE49E4">
      <w:pPr>
        <w:spacing w:line="336" w:lineRule="atLeast"/>
        <w:ind w:leftChars="100" w:left="436" w:hangingChars="100" w:hanging="218"/>
        <w:rPr>
          <w:rFonts w:ascii="ＭＳ 明朝" w:hAnsi="ＭＳ 明朝" w:hint="eastAsia"/>
          <w:kern w:val="0"/>
          <w:szCs w:val="22"/>
        </w:rPr>
      </w:pPr>
      <w:r w:rsidRPr="00C24385">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DE49E4" w:rsidRPr="00C24385" w:rsidRDefault="00DE49E4" w:rsidP="00DE49E4">
      <w:pPr>
        <w:spacing w:line="336" w:lineRule="atLeast"/>
        <w:ind w:left="435" w:hangingChars="200" w:hanging="435"/>
        <w:rPr>
          <w:rFonts w:ascii="ＭＳ 明朝" w:hAnsi="ＭＳ 明朝" w:hint="eastAsia"/>
          <w:kern w:val="0"/>
          <w:szCs w:val="22"/>
        </w:rPr>
      </w:pPr>
      <w:r w:rsidRPr="00C24385">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8203F7" w:rsidRPr="00DE49E4" w:rsidRDefault="008203F7" w:rsidP="00DE49E4">
      <w:pPr>
        <w:spacing w:line="336" w:lineRule="atLeast"/>
        <w:rPr>
          <w:rFonts w:ascii="ＭＳ 明朝" w:hAnsi="ＭＳ 明朝" w:hint="eastAsia"/>
          <w:szCs w:val="21"/>
        </w:rPr>
      </w:pPr>
    </w:p>
    <w:sectPr w:rsidR="008203F7" w:rsidRPr="00DE49E4" w:rsidSect="00BA7973">
      <w:pgSz w:w="11906" w:h="16838" w:code="9"/>
      <w:pgMar w:top="1134" w:right="1134" w:bottom="1134" w:left="1134" w:header="851" w:footer="992" w:gutter="0"/>
      <w:cols w:space="420"/>
      <w:docGrid w:type="linesAndChars" w:linePitch="404"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69E" w:rsidRDefault="008D569E" w:rsidP="00822C61">
      <w:r>
        <w:separator/>
      </w:r>
    </w:p>
  </w:endnote>
  <w:endnote w:type="continuationSeparator" w:id="0">
    <w:p w:rsidR="008D569E" w:rsidRDefault="008D569E" w:rsidP="0082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69E" w:rsidRDefault="008D569E" w:rsidP="00822C61">
      <w:r>
        <w:separator/>
      </w:r>
    </w:p>
  </w:footnote>
  <w:footnote w:type="continuationSeparator" w:id="0">
    <w:p w:rsidR="008D569E" w:rsidRDefault="008D569E" w:rsidP="00822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B2BC0"/>
    <w:multiLevelType w:val="hybridMultilevel"/>
    <w:tmpl w:val="51EEAAEE"/>
    <w:lvl w:ilvl="0" w:tplc="572CB788">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06587C"/>
    <w:multiLevelType w:val="hybridMultilevel"/>
    <w:tmpl w:val="6F36DF2A"/>
    <w:lvl w:ilvl="0" w:tplc="EBFCC70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A97F3B"/>
    <w:multiLevelType w:val="hybridMultilevel"/>
    <w:tmpl w:val="CC626B9E"/>
    <w:lvl w:ilvl="0" w:tplc="C242EA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BC46EA"/>
    <w:multiLevelType w:val="hybridMultilevel"/>
    <w:tmpl w:val="B8C04CE0"/>
    <w:lvl w:ilvl="0" w:tplc="44B0709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AB63CCE"/>
    <w:multiLevelType w:val="hybridMultilevel"/>
    <w:tmpl w:val="92A08AB8"/>
    <w:lvl w:ilvl="0" w:tplc="EBAA70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AC14043"/>
    <w:multiLevelType w:val="hybridMultilevel"/>
    <w:tmpl w:val="7B04A762"/>
    <w:lvl w:ilvl="0" w:tplc="D9F661BA">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2080700">
    <w:abstractNumId w:val="3"/>
  </w:num>
  <w:num w:numId="2" w16cid:durableId="749353720">
    <w:abstractNumId w:val="5"/>
  </w:num>
  <w:num w:numId="3" w16cid:durableId="207494536">
    <w:abstractNumId w:val="4"/>
  </w:num>
  <w:num w:numId="4" w16cid:durableId="858544259">
    <w:abstractNumId w:val="0"/>
  </w:num>
  <w:num w:numId="5" w16cid:durableId="1956793989">
    <w:abstractNumId w:val="1"/>
  </w:num>
  <w:num w:numId="6" w16cid:durableId="475996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0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457E"/>
    <w:rsid w:val="00034453"/>
    <w:rsid w:val="00065BE0"/>
    <w:rsid w:val="0009775C"/>
    <w:rsid w:val="000A0C34"/>
    <w:rsid w:val="000A7B44"/>
    <w:rsid w:val="000D28E6"/>
    <w:rsid w:val="0010363B"/>
    <w:rsid w:val="001170BE"/>
    <w:rsid w:val="00163F72"/>
    <w:rsid w:val="00176FAF"/>
    <w:rsid w:val="001C639B"/>
    <w:rsid w:val="00245CEB"/>
    <w:rsid w:val="0025594C"/>
    <w:rsid w:val="002A0870"/>
    <w:rsid w:val="003035B8"/>
    <w:rsid w:val="00314539"/>
    <w:rsid w:val="0034195B"/>
    <w:rsid w:val="003A3EBE"/>
    <w:rsid w:val="003E23E8"/>
    <w:rsid w:val="003E3C72"/>
    <w:rsid w:val="003E7941"/>
    <w:rsid w:val="0041443A"/>
    <w:rsid w:val="004B5764"/>
    <w:rsid w:val="004C6A5C"/>
    <w:rsid w:val="005F7728"/>
    <w:rsid w:val="006F12E1"/>
    <w:rsid w:val="007839A3"/>
    <w:rsid w:val="0078582E"/>
    <w:rsid w:val="007A3D9E"/>
    <w:rsid w:val="007A428A"/>
    <w:rsid w:val="007B23ED"/>
    <w:rsid w:val="007B3B15"/>
    <w:rsid w:val="007F50F0"/>
    <w:rsid w:val="008203F7"/>
    <w:rsid w:val="00822C61"/>
    <w:rsid w:val="00833A80"/>
    <w:rsid w:val="0085343C"/>
    <w:rsid w:val="008D569E"/>
    <w:rsid w:val="00933CF9"/>
    <w:rsid w:val="0098457E"/>
    <w:rsid w:val="00990AC1"/>
    <w:rsid w:val="00A22AD1"/>
    <w:rsid w:val="00A330F2"/>
    <w:rsid w:val="00AB2041"/>
    <w:rsid w:val="00AC334B"/>
    <w:rsid w:val="00AD0AA1"/>
    <w:rsid w:val="00AD77D1"/>
    <w:rsid w:val="00B251C0"/>
    <w:rsid w:val="00B46557"/>
    <w:rsid w:val="00B60C0D"/>
    <w:rsid w:val="00BA7973"/>
    <w:rsid w:val="00BC66FD"/>
    <w:rsid w:val="00C24385"/>
    <w:rsid w:val="00C44292"/>
    <w:rsid w:val="00C75397"/>
    <w:rsid w:val="00C757B9"/>
    <w:rsid w:val="00C849E0"/>
    <w:rsid w:val="00CA6AFE"/>
    <w:rsid w:val="00CB09BE"/>
    <w:rsid w:val="00CC3DC4"/>
    <w:rsid w:val="00CE33B0"/>
    <w:rsid w:val="00DE49E4"/>
    <w:rsid w:val="00E31C48"/>
    <w:rsid w:val="00E347C5"/>
    <w:rsid w:val="00E56B14"/>
    <w:rsid w:val="00F3532D"/>
    <w:rsid w:val="00F41427"/>
    <w:rsid w:val="00F53168"/>
    <w:rsid w:val="00F83323"/>
    <w:rsid w:val="00FC4D75"/>
    <w:rsid w:val="00FD7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98096A8-9B21-4C99-B399-FA8AD689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8457E"/>
    <w:pPr>
      <w:jc w:val="center"/>
    </w:pPr>
  </w:style>
  <w:style w:type="paragraph" w:styleId="a4">
    <w:name w:val="Closing"/>
    <w:basedOn w:val="a"/>
    <w:rsid w:val="0098457E"/>
    <w:pPr>
      <w:jc w:val="right"/>
    </w:pPr>
  </w:style>
  <w:style w:type="paragraph" w:styleId="a5">
    <w:name w:val="Balloon Text"/>
    <w:basedOn w:val="a"/>
    <w:semiHidden/>
    <w:rsid w:val="00E56B14"/>
    <w:rPr>
      <w:rFonts w:ascii="Arial" w:eastAsia="ＭＳ ゴシック" w:hAnsi="Arial"/>
      <w:sz w:val="18"/>
      <w:szCs w:val="18"/>
    </w:rPr>
  </w:style>
  <w:style w:type="paragraph" w:styleId="a6">
    <w:name w:val="header"/>
    <w:basedOn w:val="a"/>
    <w:link w:val="a7"/>
    <w:rsid w:val="00822C61"/>
    <w:pPr>
      <w:tabs>
        <w:tab w:val="center" w:pos="4252"/>
        <w:tab w:val="right" w:pos="8504"/>
      </w:tabs>
      <w:snapToGrid w:val="0"/>
    </w:pPr>
  </w:style>
  <w:style w:type="character" w:customStyle="1" w:styleId="a7">
    <w:name w:val="ヘッダー (文字)"/>
    <w:link w:val="a6"/>
    <w:rsid w:val="00822C61"/>
    <w:rPr>
      <w:kern w:val="2"/>
      <w:sz w:val="21"/>
      <w:szCs w:val="24"/>
    </w:rPr>
  </w:style>
  <w:style w:type="paragraph" w:styleId="a8">
    <w:name w:val="footer"/>
    <w:basedOn w:val="a"/>
    <w:link w:val="a9"/>
    <w:rsid w:val="00822C61"/>
    <w:pPr>
      <w:tabs>
        <w:tab w:val="center" w:pos="4252"/>
        <w:tab w:val="right" w:pos="8504"/>
      </w:tabs>
      <w:snapToGrid w:val="0"/>
    </w:pPr>
  </w:style>
  <w:style w:type="character" w:customStyle="1" w:styleId="a9">
    <w:name w:val="フッター (文字)"/>
    <w:link w:val="a8"/>
    <w:rsid w:val="00822C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様式第4号（第7条関係）</vt:lpstr>
      <vt:lpstr>様式第4号（第7条関係）</vt:lpstr>
    </vt:vector>
  </TitlesOfParts>
  <Company>彦根市役所</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様式第4号（第7条関係）</dc:title>
  <dc:subject/>
  <dc:creator>彦根市役所</dc:creator>
  <cp:keywords/>
  <cp:lastModifiedBy>Hidenori Suzuki</cp:lastModifiedBy>
  <cp:revision>2</cp:revision>
  <cp:lastPrinted>2016-03-08T10:58:00Z</cp:lastPrinted>
  <dcterms:created xsi:type="dcterms:W3CDTF">2025-09-12T14:44:00Z</dcterms:created>
  <dcterms:modified xsi:type="dcterms:W3CDTF">2025-09-12T14:44:00Z</dcterms:modified>
</cp:coreProperties>
</file>